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2F" w:rsidRDefault="001B192F" w:rsidP="001B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Lesformulier</w:t>
      </w:r>
      <w:r w:rsidRPr="00264C02">
        <w:rPr>
          <w:b/>
          <w:sz w:val="28"/>
          <w:szCs w:val="28"/>
        </w:rPr>
        <w:t xml:space="preserve"> Kunst</w:t>
      </w:r>
      <w:r>
        <w:rPr>
          <w:b/>
          <w:sz w:val="28"/>
          <w:szCs w:val="28"/>
        </w:rPr>
        <w:t xml:space="preserve"> </w:t>
      </w:r>
      <w:r w:rsidRPr="00264C02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</w:t>
      </w:r>
      <w:r w:rsidRPr="00264C02">
        <w:rPr>
          <w:b/>
          <w:sz w:val="28"/>
          <w:szCs w:val="28"/>
        </w:rPr>
        <w:t>Onderwijs</w:t>
      </w:r>
    </w:p>
    <w:p w:rsidR="001B192F" w:rsidRPr="00264C02" w:rsidRDefault="0055494D" w:rsidP="00ED39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Componeren groep 8</w:t>
      </w:r>
    </w:p>
    <w:tbl>
      <w:tblPr>
        <w:tblW w:w="9214" w:type="dxa"/>
        <w:tblInd w:w="150" w:type="dxa"/>
        <w:tblBorders>
          <w:top w:val="single" w:sz="6" w:space="0" w:color="A97C56"/>
          <w:left w:val="single" w:sz="6" w:space="0" w:color="A97C56"/>
          <w:bottom w:val="single" w:sz="6" w:space="0" w:color="A97C56"/>
          <w:right w:val="single" w:sz="6" w:space="0" w:color="A97C56"/>
        </w:tblBorders>
        <w:shd w:val="clear" w:color="auto" w:fill="F2F2F2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1B192F" w:rsidRPr="00FB70B6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color w:val="4C1800"/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</w:rPr>
              <w:t>Discipline: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92F" w:rsidRPr="0061136D" w:rsidRDefault="00D33B04" w:rsidP="001769E0">
            <w:pPr>
              <w:spacing w:after="315" w:line="315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M</w:t>
            </w:r>
            <w:r w:rsidR="00D31732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uziek</w:t>
            </w: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D31732" w:rsidP="00C650EE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Domein</w:t>
            </w:r>
          </w:p>
          <w:p w:rsidR="00D31732" w:rsidRPr="00264C02" w:rsidRDefault="00D31732" w:rsidP="00C650EE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61136D" w:rsidRDefault="00D31732" w:rsidP="001769E0">
            <w:pPr>
              <w:pStyle w:val="NoSpacing"/>
              <w:rPr>
                <w:rFonts w:asciiTheme="minorHAnsi" w:eastAsia="Times New Roman" w:hAnsiTheme="minorHAnsi" w:cs="Times New Roman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nl-NL"/>
              </w:rPr>
              <w:t>Muziek maken</w:t>
            </w:r>
          </w:p>
        </w:tc>
      </w:tr>
      <w:tr w:rsidR="00FD25A1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1" w:rsidRPr="00C62E77" w:rsidRDefault="00C650EE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C62E77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Lesdoelen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1" w:rsidRPr="0061136D" w:rsidRDefault="00FD25A1" w:rsidP="001769E0">
            <w:pPr>
              <w:pStyle w:val="NoSpacing"/>
              <w:rPr>
                <w:rFonts w:asciiTheme="minorHAnsi" w:eastAsia="Times New Roman" w:hAnsiTheme="minorHAnsi" w:cs="Times New Roman"/>
                <w:sz w:val="24"/>
                <w:szCs w:val="24"/>
                <w:lang w:eastAsia="nl-NL"/>
              </w:rPr>
            </w:pP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64C02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Competenties/vermogens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 xml:space="preserve"> SLO: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D" w:rsidRPr="00017575" w:rsidRDefault="0055494D" w:rsidP="0055494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</w:pPr>
            <w:r w:rsidRPr="00017575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 xml:space="preserve">De leerling kan met muziekinstrumenten, </w:t>
            </w:r>
            <w:r w:rsidRPr="00017575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en-GB"/>
              </w:rPr>
              <w:t>stem</w:t>
            </w:r>
            <w:r w:rsidRPr="00017575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 xml:space="preserve"> en andere geluidsbronnen onderzoeken wat er nodig is voor het maken van een eigen muziekstuk.</w:t>
            </w:r>
          </w:p>
          <w:p w:rsidR="0055494D" w:rsidRPr="00017575" w:rsidRDefault="0055494D" w:rsidP="0055494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17575">
              <w:rPr>
                <w:rFonts w:cstheme="minorHAnsi"/>
                <w:sz w:val="24"/>
                <w:szCs w:val="24"/>
              </w:rPr>
              <w:t>De leerling kan experimenteren met muziektechnologie</w:t>
            </w:r>
          </w:p>
          <w:p w:rsidR="001B192F" w:rsidRPr="00DD07B7" w:rsidRDefault="001B192F" w:rsidP="0055494D">
            <w:pPr>
              <w:pStyle w:val="ListParagraph"/>
              <w:spacing w:after="160" w:line="259" w:lineRule="auto"/>
              <w:ind w:left="765"/>
              <w:rPr>
                <w:sz w:val="24"/>
                <w:szCs w:val="24"/>
              </w:rPr>
            </w:pP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C62E77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Duur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55494D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4</w:t>
            </w:r>
            <w:r w:rsidR="00017575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5</w:t>
            </w:r>
            <w:r w:rsidR="00D31732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 xml:space="preserve"> minuten</w:t>
            </w: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C62E77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Onderwerp/thema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ED3980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sTaal</w:t>
            </w:r>
            <w:proofErr w:type="spellEnd"/>
            <w:r w:rsidR="00D33B04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/</w:t>
            </w: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 xml:space="preserve"> </w:t>
            </w:r>
            <w:r w:rsidR="0055494D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het portret</w:t>
            </w: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C62E77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Voorbereiding voor de les: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55494D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Incredibox</w:t>
            </w:r>
            <w:proofErr w:type="spellEnd"/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 xml:space="preserve"> klaarzetten/ laptops</w:t>
            </w:r>
            <w:r w:rsidR="00C30575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/tablets</w:t>
            </w:r>
            <w:r w:rsidR="00017575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, schrijfmateriaal</w:t>
            </w:r>
          </w:p>
        </w:tc>
      </w:tr>
      <w:tr w:rsidR="001B192F" w:rsidRPr="00017575" w:rsidTr="001769E0">
        <w:trPr>
          <w:trHeight w:val="73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 xml:space="preserve">Benodigdheden </w:t>
            </w:r>
            <w:r w:rsidRPr="00264C02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voor de les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3E4" w:rsidRPr="00017575" w:rsidRDefault="00017575" w:rsidP="001769E0">
            <w:pPr>
              <w:spacing w:after="315" w:line="315" w:lineRule="atLeast"/>
              <w:rPr>
                <w:rFonts w:eastAsia="Times New Roman" w:cs="Times New Roman"/>
                <w:color w:val="4C1800"/>
                <w:sz w:val="24"/>
                <w:szCs w:val="24"/>
                <w:lang w:val="en-US" w:eastAsia="nl-NL"/>
              </w:rPr>
            </w:pPr>
            <w:hyperlink r:id="rId7" w:history="1">
              <w:r w:rsidRPr="00017575">
                <w:rPr>
                  <w:rStyle w:val="Hyperlink"/>
                  <w:rFonts w:eastAsia="Times New Roman" w:cs="Times New Roman"/>
                  <w:sz w:val="24"/>
                  <w:szCs w:val="24"/>
                  <w:lang w:val="en-US" w:eastAsia="nl-NL"/>
                </w:rPr>
                <w:t>www.incredibox.com</w:t>
              </w:r>
            </w:hyperlink>
            <w:r w:rsidRPr="00017575">
              <w:rPr>
                <w:rFonts w:eastAsia="Times New Roman" w:cs="Times New Roman"/>
                <w:color w:val="4C1800"/>
                <w:sz w:val="24"/>
                <w:szCs w:val="24"/>
                <w:lang w:val="en-US" w:eastAsia="nl-NL"/>
              </w:rPr>
              <w:t>, gratis on</w:t>
            </w:r>
            <w:r>
              <w:rPr>
                <w:rFonts w:eastAsia="Times New Roman" w:cs="Times New Roman"/>
                <w:color w:val="4C1800"/>
                <w:sz w:val="24"/>
                <w:szCs w:val="24"/>
                <w:lang w:val="en-US" w:eastAsia="nl-NL"/>
              </w:rPr>
              <w:t>line</w:t>
            </w:r>
          </w:p>
        </w:tc>
      </w:tr>
      <w:tr w:rsidR="001B192F" w:rsidRPr="00FB70B6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FD25A1" w:rsidP="001769E0">
            <w:pPr>
              <w:spacing w:after="0" w:line="360" w:lineRule="atLeast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264C02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Organisatie</w:t>
            </w:r>
            <w:r w:rsidRPr="00264C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/  locatie: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D31732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In de klas</w:t>
            </w:r>
          </w:p>
        </w:tc>
      </w:tr>
      <w:tr w:rsidR="001B192F" w:rsidRPr="00FB70B6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Auteur: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D31732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Annette Hamelink</w:t>
            </w:r>
          </w:p>
        </w:tc>
      </w:tr>
    </w:tbl>
    <w:p w:rsidR="001B192F" w:rsidRDefault="001B192F" w:rsidP="00D50F66">
      <w:pPr>
        <w:rPr>
          <w:rFonts w:ascii="Verdana" w:hAnsi="Verdana"/>
        </w:rPr>
      </w:pPr>
    </w:p>
    <w:p w:rsidR="001B192F" w:rsidRDefault="00C30575">
      <w:pPr>
        <w:spacing w:after="0" w:line="240" w:lineRule="auto"/>
        <w:rPr>
          <w:rFonts w:ascii="Verdana" w:hAnsi="Verdana"/>
        </w:rPr>
      </w:pPr>
      <w:r>
        <w:rPr>
          <w:noProof/>
        </w:rPr>
        <w:t xml:space="preserve">     </w:t>
      </w:r>
      <w:r w:rsidR="00D33B04">
        <w:rPr>
          <w:noProof/>
        </w:rPr>
        <w:t xml:space="preserve">                                              </w:t>
      </w:r>
      <w:r>
        <w:rPr>
          <w:noProof/>
        </w:rPr>
        <w:t xml:space="preserve">      </w:t>
      </w:r>
      <w:r w:rsidR="00D33B04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AA6B884" wp14:editId="7901852E">
            <wp:extent cx="5943600" cy="3328417"/>
            <wp:effectExtent l="0" t="0" r="0" b="5715"/>
            <wp:docPr id="2" name="Picture 2" descr="C:\Users\sgdvl\AppData\Local\Microsoft\Windows\INetCache\Content.MSO\20F8D966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dvl\AppData\Local\Microsoft\Windows\INetCache\Content.MSO\20F8D96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101" cy="338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B04">
        <w:rPr>
          <w:noProof/>
        </w:rPr>
        <w:t xml:space="preserve">         </w:t>
      </w:r>
      <w:r w:rsidR="001B192F">
        <w:rPr>
          <w:rFonts w:ascii="Verdana" w:hAnsi="Verdana"/>
        </w:rPr>
        <w:br w:type="page"/>
      </w:r>
    </w:p>
    <w:tbl>
      <w:tblPr>
        <w:tblpPr w:leftFromText="141" w:rightFromText="141" w:vertAnchor="page" w:horzAnchor="margin" w:tblpXSpec="center" w:tblpY="1441"/>
        <w:tblW w:w="10546" w:type="dxa"/>
        <w:tblBorders>
          <w:top w:val="single" w:sz="6" w:space="0" w:color="A97C56"/>
          <w:left w:val="single" w:sz="6" w:space="0" w:color="A97C56"/>
          <w:bottom w:val="single" w:sz="6" w:space="0" w:color="A97C56"/>
          <w:right w:val="single" w:sz="6" w:space="0" w:color="A97C56"/>
        </w:tblBorders>
        <w:shd w:val="clear" w:color="auto" w:fill="F2F2F2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93"/>
        <w:gridCol w:w="8553"/>
      </w:tblGrid>
      <w:tr w:rsidR="001B192F" w:rsidRPr="0040252C" w:rsidTr="001769E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64C02">
              <w:rPr>
                <w:b/>
                <w:sz w:val="24"/>
                <w:szCs w:val="24"/>
              </w:rPr>
              <w:lastRenderedPageBreak/>
              <w:t xml:space="preserve">Lesbeschrijving </w:t>
            </w:r>
          </w:p>
          <w:p w:rsidR="001B192F" w:rsidRPr="00264C02" w:rsidRDefault="001B192F" w:rsidP="001769E0">
            <w:pPr>
              <w:spacing w:line="240" w:lineRule="auto"/>
              <w:rPr>
                <w:rFonts w:eastAsia="Times New Roman" w:cs="Times New Roman"/>
                <w:b/>
                <w:bCs/>
                <w:color w:val="4C1800"/>
                <w:sz w:val="24"/>
                <w:szCs w:val="24"/>
                <w:lang w:eastAsia="nl-NL"/>
              </w:rPr>
            </w:pPr>
          </w:p>
        </w:tc>
        <w:tc>
          <w:tcPr>
            <w:tcW w:w="8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1B192F" w:rsidP="001769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les is opgebouwd aan de hand van </w:t>
            </w:r>
            <w:r w:rsidRPr="00C62E77">
              <w:rPr>
                <w:sz w:val="24"/>
                <w:szCs w:val="24"/>
              </w:rPr>
              <w:t xml:space="preserve">fases van het </w:t>
            </w:r>
            <w:r>
              <w:rPr>
                <w:b/>
                <w:sz w:val="24"/>
                <w:szCs w:val="24"/>
              </w:rPr>
              <w:t xml:space="preserve">creatief proces. </w:t>
            </w:r>
          </w:p>
          <w:p w:rsidR="001B192F" w:rsidRDefault="001B192F" w:rsidP="001769E0">
            <w:pPr>
              <w:rPr>
                <w:color w:val="FF0000"/>
                <w:sz w:val="24"/>
                <w:szCs w:val="24"/>
              </w:rPr>
            </w:pPr>
            <w:r w:rsidRPr="00085934">
              <w:rPr>
                <w:b/>
                <w:sz w:val="24"/>
                <w:szCs w:val="24"/>
              </w:rPr>
              <w:t xml:space="preserve">Oriënteren </w:t>
            </w:r>
            <w:r w:rsidRPr="0047170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7170C">
              <w:rPr>
                <w:i/>
                <w:sz w:val="20"/>
                <w:szCs w:val="20"/>
              </w:rPr>
              <w:t xml:space="preserve">Fase waarin we de </w:t>
            </w:r>
            <w:r>
              <w:rPr>
                <w:i/>
                <w:sz w:val="20"/>
                <w:szCs w:val="20"/>
              </w:rPr>
              <w:t>leerlingen</w:t>
            </w:r>
            <w:r w:rsidRPr="0047170C">
              <w:rPr>
                <w:i/>
                <w:sz w:val="20"/>
                <w:szCs w:val="20"/>
              </w:rPr>
              <w:t xml:space="preserve"> willen prikkelen, openstellen, nieuwsgierig maken</w:t>
            </w:r>
            <w:r>
              <w:rPr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6542" w:type="dxa"/>
              <w:tblInd w:w="2425" w:type="dxa"/>
              <w:tblLayout w:type="fixed"/>
              <w:tblLook w:val="04A0" w:firstRow="1" w:lastRow="0" w:firstColumn="1" w:lastColumn="0" w:noHBand="0" w:noVBand="1"/>
            </w:tblPr>
            <w:tblGrid>
              <w:gridCol w:w="6542"/>
            </w:tblGrid>
            <w:tr w:rsidR="001B192F" w:rsidTr="001769E0">
              <w:tc>
                <w:tcPr>
                  <w:tcW w:w="6542" w:type="dxa"/>
                </w:tcPr>
                <w:p w:rsidR="0055494D" w:rsidRDefault="0055494D" w:rsidP="00C30575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</w:p>
                <w:p w:rsidR="000C5C6A" w:rsidRDefault="00E94EC5" w:rsidP="00C30575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hyperlink r:id="rId10" w:history="1">
                    <w:r w:rsidR="000C5C6A" w:rsidRPr="00577842">
                      <w:rPr>
                        <w:rStyle w:val="Hyperlink"/>
                        <w:sz w:val="24"/>
                        <w:szCs w:val="24"/>
                      </w:rPr>
                      <w:t>www.incredibox.com</w:t>
                    </w:r>
                  </w:hyperlink>
                  <w:r w:rsidR="000C5C6A">
                    <w:rPr>
                      <w:sz w:val="24"/>
                      <w:szCs w:val="24"/>
                    </w:rPr>
                    <w:t xml:space="preserve"> staat o</w:t>
                  </w:r>
                  <w:r w:rsidR="00C30575">
                    <w:rPr>
                      <w:sz w:val="24"/>
                      <w:szCs w:val="24"/>
                    </w:rPr>
                    <w:t>p het digibord</w:t>
                  </w:r>
                  <w:r w:rsidR="000C5C6A">
                    <w:rPr>
                      <w:sz w:val="24"/>
                      <w:szCs w:val="24"/>
                    </w:rPr>
                    <w:t xml:space="preserve">. </w:t>
                  </w:r>
                </w:p>
                <w:p w:rsidR="00017575" w:rsidRPr="00017575" w:rsidRDefault="000C5C6A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Wat is hier de bedoeling? De leerkracht laat zoveel mogelijk antwoorden uit de leerlingen komen.</w:t>
                  </w:r>
                  <w:r w:rsidR="00017575">
                    <w:rPr>
                      <w:sz w:val="24"/>
                      <w:szCs w:val="24"/>
                    </w:rPr>
                    <w:t xml:space="preserve"> Waarschijnlijk hebben d</w:t>
                  </w:r>
                  <w:r w:rsidR="00017575" w:rsidRPr="00017575">
                    <w:rPr>
                      <w:sz w:val="24"/>
                      <w:szCs w:val="24"/>
                    </w:rPr>
                    <w:t xml:space="preserve">e </w:t>
                  </w:r>
                  <w:proofErr w:type="spellStart"/>
                  <w:r w:rsidR="00017575" w:rsidRPr="00017575">
                    <w:rPr>
                      <w:sz w:val="24"/>
                      <w:szCs w:val="24"/>
                    </w:rPr>
                    <w:t>lln</w:t>
                  </w:r>
                  <w:proofErr w:type="spellEnd"/>
                  <w:r w:rsidR="00017575" w:rsidRPr="00017575">
                    <w:rPr>
                      <w:sz w:val="24"/>
                      <w:szCs w:val="24"/>
                    </w:rPr>
                    <w:t xml:space="preserve"> meteen door wat de bedoeling is.</w:t>
                  </w:r>
                </w:p>
                <w:p w:rsidR="00C30575" w:rsidRDefault="000C5C6A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Opdracht: in tweetallen onderzoeken</w:t>
                  </w:r>
                  <w:r w:rsidR="00C30575">
                    <w:rPr>
                      <w:sz w:val="24"/>
                      <w:szCs w:val="24"/>
                    </w:rPr>
                    <w:t xml:space="preserve">. </w:t>
                  </w:r>
                  <w:r w:rsidR="00C30575">
                    <w:rPr>
                      <w:sz w:val="24"/>
                      <w:szCs w:val="24"/>
                    </w:rPr>
                    <w:t xml:space="preserve">Elk tweetal gaat aan de slag met </w:t>
                  </w:r>
                  <w:proofErr w:type="spellStart"/>
                  <w:r w:rsidR="00C30575">
                    <w:rPr>
                      <w:sz w:val="24"/>
                      <w:szCs w:val="24"/>
                    </w:rPr>
                    <w:t>incredibox</w:t>
                  </w:r>
                  <w:proofErr w:type="spellEnd"/>
                  <w:r w:rsidR="00C30575">
                    <w:rPr>
                      <w:sz w:val="24"/>
                      <w:szCs w:val="24"/>
                    </w:rPr>
                    <w:t>.</w:t>
                  </w:r>
                </w:p>
                <w:p w:rsidR="00C30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 proberen zoveel mogelijk toepassingen uit. Maximaal 15 minuten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C30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Delen van de ontdekkingen</w:t>
                  </w:r>
                  <w:r w:rsidR="00017575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B192F" w:rsidRDefault="001B192F" w:rsidP="001769E0">
            <w:pPr>
              <w:rPr>
                <w:sz w:val="24"/>
                <w:szCs w:val="24"/>
              </w:rPr>
            </w:pPr>
            <w:r w:rsidRPr="009910DD">
              <w:rPr>
                <w:b/>
                <w:sz w:val="24"/>
                <w:szCs w:val="24"/>
              </w:rPr>
              <w:t>Onder</w:t>
            </w:r>
            <w:r w:rsidRPr="009910DD">
              <w:rPr>
                <w:rFonts w:cstheme="minorHAnsi"/>
                <w:b/>
                <w:sz w:val="24"/>
                <w:szCs w:val="24"/>
              </w:rPr>
              <w:t>z</w:t>
            </w:r>
            <w:r w:rsidRPr="009910DD">
              <w:rPr>
                <w:b/>
                <w:sz w:val="24"/>
                <w:szCs w:val="24"/>
              </w:rPr>
              <w:t>oeken</w:t>
            </w:r>
            <w:r w:rsidRPr="00085934">
              <w:rPr>
                <w:b/>
                <w:sz w:val="24"/>
                <w:szCs w:val="24"/>
              </w:rPr>
              <w:t xml:space="preserve"> </w:t>
            </w:r>
            <w:r w:rsidRPr="0047170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7170C">
              <w:rPr>
                <w:i/>
                <w:sz w:val="20"/>
                <w:szCs w:val="20"/>
              </w:rPr>
              <w:t>Fase waarin we de kinderen laten uitproberen, ontdekken, delen, overnemen</w:t>
            </w:r>
            <w:r>
              <w:rPr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6542" w:type="dxa"/>
              <w:tblInd w:w="2425" w:type="dxa"/>
              <w:tblLayout w:type="fixed"/>
              <w:tblLook w:val="04A0" w:firstRow="1" w:lastRow="0" w:firstColumn="1" w:lastColumn="0" w:noHBand="0" w:noVBand="1"/>
            </w:tblPr>
            <w:tblGrid>
              <w:gridCol w:w="6542"/>
            </w:tblGrid>
            <w:tr w:rsidR="001B192F" w:rsidTr="001769E0">
              <w:tc>
                <w:tcPr>
                  <w:tcW w:w="6542" w:type="dxa"/>
                </w:tcPr>
                <w:p w:rsidR="00C30575" w:rsidRP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 leerkracht vraagt één van de leerlingen een eenvoudige </w:t>
                  </w:r>
                  <w:r w:rsidRPr="00017575">
                    <w:rPr>
                      <w:sz w:val="24"/>
                      <w:szCs w:val="24"/>
                    </w:rPr>
                    <w:t>beat op het bord te maken</w:t>
                  </w:r>
                  <w:r w:rsidRPr="00017575">
                    <w:rPr>
                      <w:sz w:val="24"/>
                      <w:szCs w:val="24"/>
                    </w:rPr>
                    <w:t>.</w:t>
                  </w:r>
                </w:p>
                <w:p w:rsid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leerlingen gaan de w</w:t>
                  </w:r>
                  <w:r>
                    <w:rPr>
                      <w:sz w:val="24"/>
                      <w:szCs w:val="24"/>
                    </w:rPr>
                    <w:t xml:space="preserve">oorden uit de woordenlijst </w:t>
                  </w:r>
                </w:p>
                <w:p w:rsid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van </w:t>
                  </w:r>
                  <w:proofErr w:type="spellStart"/>
                  <w:r>
                    <w:rPr>
                      <w:sz w:val="24"/>
                      <w:szCs w:val="24"/>
                    </w:rPr>
                    <w:t>sTaal</w:t>
                  </w:r>
                  <w:proofErr w:type="spellEnd"/>
                  <w:r w:rsidR="000175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op de beat zeggen. Leerlingen krijgen even denktijd terwijl ze in zichzelf proberen het woord op </w:t>
                  </w:r>
                </w:p>
                <w:p w:rsidR="00C30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 beat te zeggen. </w:t>
                  </w:r>
                </w:p>
                <w:p w:rsidR="00C30575" w:rsidRPr="00952684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Daarna gaan ze de kring rond, éé</w:t>
                  </w:r>
                  <w:r>
                    <w:rPr>
                      <w:sz w:val="24"/>
                      <w:szCs w:val="24"/>
                    </w:rPr>
                    <w:t>n leerling zegt voor, anderen zeggen na.</w:t>
                  </w:r>
                </w:p>
              </w:tc>
            </w:tr>
          </w:tbl>
          <w:p w:rsidR="001B192F" w:rsidRPr="005D5F90" w:rsidRDefault="001B192F" w:rsidP="001769E0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910DD">
              <w:rPr>
                <w:rFonts w:cstheme="minorHAnsi"/>
                <w:b/>
                <w:sz w:val="24"/>
                <w:szCs w:val="24"/>
              </w:rPr>
              <w:t>Uitvoeren</w:t>
            </w:r>
            <w:r w:rsidRPr="004543E1">
              <w:rPr>
                <w:rFonts w:cstheme="minorHAnsi"/>
                <w:i/>
              </w:rPr>
              <w:t xml:space="preserve"> </w:t>
            </w:r>
            <w:r w:rsidRPr="005D5F90">
              <w:rPr>
                <w:rFonts w:cstheme="minorHAnsi"/>
                <w:i/>
                <w:sz w:val="20"/>
                <w:szCs w:val="20"/>
              </w:rPr>
              <w:t>(Fase waarin leerlingen vaardigheden kunnen toepassen)</w:t>
            </w:r>
          </w:p>
          <w:tbl>
            <w:tblPr>
              <w:tblStyle w:val="TableGrid"/>
              <w:tblW w:w="6542" w:type="dxa"/>
              <w:tblInd w:w="2425" w:type="dxa"/>
              <w:tblLayout w:type="fixed"/>
              <w:tblLook w:val="04A0" w:firstRow="1" w:lastRow="0" w:firstColumn="1" w:lastColumn="0" w:noHBand="0" w:noVBand="1"/>
            </w:tblPr>
            <w:tblGrid>
              <w:gridCol w:w="6542"/>
            </w:tblGrid>
            <w:tr w:rsidR="001B192F" w:rsidTr="001769E0">
              <w:tc>
                <w:tcPr>
                  <w:tcW w:w="6542" w:type="dxa"/>
                </w:tcPr>
                <w:p w:rsid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leerlingen maken, nu weer in tweetallen een beat</w:t>
                  </w:r>
                </w:p>
                <w:p w:rsidR="000C5C6A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en nemen die op in </w:t>
                  </w:r>
                  <w:proofErr w:type="spellStart"/>
                  <w:r>
                    <w:rPr>
                      <w:sz w:val="24"/>
                      <w:szCs w:val="24"/>
                    </w:rPr>
                    <w:t>Incredibox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  <w:p w:rsid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Vervolgens maken ze een rap met woorden uit de woorden</w:t>
                  </w:r>
                  <w:r w:rsidR="00017575">
                    <w:rPr>
                      <w:sz w:val="24"/>
                      <w:szCs w:val="24"/>
                    </w:rPr>
                    <w:t>l</w:t>
                  </w:r>
                  <w:r w:rsidRPr="00017575">
                    <w:rPr>
                      <w:sz w:val="24"/>
                      <w:szCs w:val="24"/>
                    </w:rPr>
                    <w:t xml:space="preserve">ijst van </w:t>
                  </w:r>
                  <w:proofErr w:type="spellStart"/>
                  <w:r w:rsidRPr="00017575">
                    <w:rPr>
                      <w:sz w:val="24"/>
                      <w:szCs w:val="24"/>
                    </w:rPr>
                    <w:t>sTaal</w:t>
                  </w:r>
                  <w:proofErr w:type="spellEnd"/>
                  <w:r w:rsidRPr="00017575">
                    <w:rPr>
                      <w:sz w:val="24"/>
                      <w:szCs w:val="24"/>
                    </w:rPr>
                    <w:t xml:space="preserve"> en presenteren de rap aan de </w:t>
                  </w:r>
                </w:p>
                <w:p w:rsidR="00C30575" w:rsidRP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rPr>
                      <w:sz w:val="24"/>
                      <w:szCs w:val="24"/>
                    </w:rPr>
                  </w:pPr>
                  <w:r w:rsidRPr="00017575">
                    <w:rPr>
                      <w:sz w:val="24"/>
                      <w:szCs w:val="24"/>
                    </w:rPr>
                    <w:t xml:space="preserve">klas. </w:t>
                  </w:r>
                </w:p>
                <w:p w:rsidR="00017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Waarschijnlijk is de rap nog niet af. In een volgende </w:t>
                  </w:r>
                </w:p>
                <w:p w:rsidR="00C30575" w:rsidRDefault="00C30575" w:rsidP="00017575">
                  <w:pPr>
                    <w:pStyle w:val="ListParagraph"/>
                    <w:framePr w:hSpace="141" w:wrap="around" w:vAnchor="page" w:hAnchor="margin" w:xAlign="center" w:y="14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kan er verder aan gewerkt worden</w:t>
                  </w:r>
                </w:p>
              </w:tc>
            </w:tr>
          </w:tbl>
          <w:p w:rsidR="005B3C81" w:rsidRPr="0090333D" w:rsidRDefault="001B192F" w:rsidP="00017575">
            <w:pPr>
              <w:rPr>
                <w:sz w:val="24"/>
                <w:szCs w:val="24"/>
              </w:rPr>
            </w:pPr>
            <w:r w:rsidRPr="00085934">
              <w:rPr>
                <w:b/>
                <w:sz w:val="24"/>
                <w:szCs w:val="24"/>
              </w:rPr>
              <w:t xml:space="preserve">Evalueren </w:t>
            </w:r>
            <w:r w:rsidRPr="005D5F90">
              <w:rPr>
                <w:sz w:val="20"/>
                <w:szCs w:val="20"/>
              </w:rPr>
              <w:t>(</w:t>
            </w:r>
            <w:r w:rsidRPr="005D5F90">
              <w:rPr>
                <w:i/>
                <w:sz w:val="20"/>
                <w:szCs w:val="20"/>
              </w:rPr>
              <w:t>Fase</w:t>
            </w:r>
            <w:r w:rsidRPr="005D5F90">
              <w:rPr>
                <w:sz w:val="20"/>
                <w:szCs w:val="20"/>
              </w:rPr>
              <w:t xml:space="preserve"> </w:t>
            </w:r>
            <w:r w:rsidRPr="005D5F90">
              <w:rPr>
                <w:i/>
                <w:sz w:val="20"/>
                <w:szCs w:val="20"/>
              </w:rPr>
              <w:t>waarin leerlingen zich bewust worden wat ze hebben geleerd en je hen dit leert verwoorden. Je plaats ontdekkingen en/of thema’s in een grotere context</w:t>
            </w:r>
            <w:r>
              <w:rPr>
                <w:i/>
                <w:sz w:val="20"/>
                <w:szCs w:val="20"/>
              </w:rPr>
              <w:t>)</w:t>
            </w:r>
          </w:p>
          <w:p w:rsidR="005B3C81" w:rsidRDefault="005B3C81" w:rsidP="0001757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je opgevallen?</w:t>
            </w:r>
          </w:p>
          <w:p w:rsidR="005B3C81" w:rsidRDefault="005B3C81" w:rsidP="0001757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 groepje wil je een compliment geven?</w:t>
            </w:r>
          </w:p>
          <w:p w:rsidR="005B3C81" w:rsidRPr="00017575" w:rsidRDefault="005B3C81" w:rsidP="0001757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Heb je nog tips voor een andere groep, of voor je eigen </w:t>
            </w:r>
            <w:r w:rsidRPr="00017575">
              <w:rPr>
                <w:sz w:val="24"/>
                <w:szCs w:val="24"/>
              </w:rPr>
              <w:t>groep?</w:t>
            </w:r>
          </w:p>
          <w:p w:rsidR="005B3C81" w:rsidRDefault="005B3C81" w:rsidP="0001757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Hoe was het om dit te doen?</w:t>
            </w: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2F6962" w:rsidRDefault="002F6962" w:rsidP="005B3C8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B192F" w:rsidRPr="00ED604A" w:rsidRDefault="001B192F" w:rsidP="001769E0">
            <w:pPr>
              <w:spacing w:line="240" w:lineRule="auto"/>
              <w:ind w:left="360"/>
              <w:rPr>
                <w:rFonts w:eastAsia="Times New Roman" w:cs="Times New Roman"/>
                <w:b/>
                <w:color w:val="4C1800"/>
                <w:sz w:val="24"/>
                <w:szCs w:val="24"/>
                <w:lang w:eastAsia="nl-NL"/>
              </w:rPr>
            </w:pPr>
          </w:p>
        </w:tc>
      </w:tr>
    </w:tbl>
    <w:p w:rsidR="000C7BAB" w:rsidRDefault="000C7BAB" w:rsidP="00D50F66">
      <w:pPr>
        <w:rPr>
          <w:rFonts w:ascii="Verdana" w:hAnsi="Verdana"/>
          <w:sz w:val="36"/>
          <w:szCs w:val="36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sectPr w:rsidR="000C7BAB" w:rsidRPr="000C7BAB" w:rsidSect="0078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C5" w:rsidRDefault="00E94EC5" w:rsidP="001B192F">
      <w:pPr>
        <w:spacing w:after="0" w:line="240" w:lineRule="auto"/>
      </w:pPr>
      <w:r>
        <w:separator/>
      </w:r>
    </w:p>
  </w:endnote>
  <w:endnote w:type="continuationSeparator" w:id="0">
    <w:p w:rsidR="00E94EC5" w:rsidRDefault="00E94EC5" w:rsidP="001B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C5" w:rsidRDefault="00E94EC5" w:rsidP="001B192F">
      <w:pPr>
        <w:spacing w:after="0" w:line="240" w:lineRule="auto"/>
      </w:pPr>
      <w:r>
        <w:separator/>
      </w:r>
    </w:p>
  </w:footnote>
  <w:footnote w:type="continuationSeparator" w:id="0">
    <w:p w:rsidR="00E94EC5" w:rsidRDefault="00E94EC5" w:rsidP="001B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3033"/>
    <w:multiLevelType w:val="hybridMultilevel"/>
    <w:tmpl w:val="0DA61C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2D28"/>
    <w:multiLevelType w:val="hybridMultilevel"/>
    <w:tmpl w:val="2194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6C6B"/>
    <w:multiLevelType w:val="hybridMultilevel"/>
    <w:tmpl w:val="FC4458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D0C63"/>
    <w:multiLevelType w:val="hybridMultilevel"/>
    <w:tmpl w:val="AD70275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A2A7BC7"/>
    <w:multiLevelType w:val="hybridMultilevel"/>
    <w:tmpl w:val="BECC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2F"/>
    <w:rsid w:val="00017575"/>
    <w:rsid w:val="00064515"/>
    <w:rsid w:val="000C3C7F"/>
    <w:rsid w:val="000C5C6A"/>
    <w:rsid w:val="000C7BAB"/>
    <w:rsid w:val="00114DB6"/>
    <w:rsid w:val="00152DD4"/>
    <w:rsid w:val="001653E4"/>
    <w:rsid w:val="001769E0"/>
    <w:rsid w:val="001B192F"/>
    <w:rsid w:val="001E0514"/>
    <w:rsid w:val="002F6962"/>
    <w:rsid w:val="00306661"/>
    <w:rsid w:val="0039449E"/>
    <w:rsid w:val="00461B9F"/>
    <w:rsid w:val="004772A2"/>
    <w:rsid w:val="0055494D"/>
    <w:rsid w:val="005B3C81"/>
    <w:rsid w:val="006C3109"/>
    <w:rsid w:val="006D29CE"/>
    <w:rsid w:val="00772B0B"/>
    <w:rsid w:val="0078705F"/>
    <w:rsid w:val="00810FB8"/>
    <w:rsid w:val="008E3DFF"/>
    <w:rsid w:val="009355E9"/>
    <w:rsid w:val="00952684"/>
    <w:rsid w:val="009844CD"/>
    <w:rsid w:val="00AA22D5"/>
    <w:rsid w:val="00AE185C"/>
    <w:rsid w:val="00AE5999"/>
    <w:rsid w:val="00C30575"/>
    <w:rsid w:val="00C324EC"/>
    <w:rsid w:val="00C400E3"/>
    <w:rsid w:val="00C650EE"/>
    <w:rsid w:val="00D054F4"/>
    <w:rsid w:val="00D31732"/>
    <w:rsid w:val="00D33B04"/>
    <w:rsid w:val="00D501F7"/>
    <w:rsid w:val="00D50F66"/>
    <w:rsid w:val="00DD07B7"/>
    <w:rsid w:val="00E056FC"/>
    <w:rsid w:val="00E218F2"/>
    <w:rsid w:val="00E94EC5"/>
    <w:rsid w:val="00EB717D"/>
    <w:rsid w:val="00ED3980"/>
    <w:rsid w:val="00F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8AEA2"/>
  <w15:chartTrackingRefBased/>
  <w15:docId w15:val="{425D560E-2E31-4828-954D-420D4087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19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0F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F66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2F"/>
  </w:style>
  <w:style w:type="paragraph" w:styleId="Footer">
    <w:name w:val="footer"/>
    <w:basedOn w:val="Normal"/>
    <w:link w:val="FooterChar"/>
    <w:uiPriority w:val="99"/>
    <w:unhideWhenUsed/>
    <w:rsid w:val="001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2F"/>
  </w:style>
  <w:style w:type="paragraph" w:styleId="BalloonText">
    <w:name w:val="Balloon Text"/>
    <w:basedOn w:val="Normal"/>
    <w:link w:val="BalloonTextChar"/>
    <w:uiPriority w:val="99"/>
    <w:semiHidden/>
    <w:unhideWhenUsed/>
    <w:rsid w:val="0077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B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i.ytimg.com%2Fvi%2FeMdLqaeWP-k%2Fmaxresdefault.jpg&amp;imgrefurl=https%3A%2F%2Fwww.incredibox.com%2F&amp;docid=YqvtMrxg9-jFEM&amp;tbnid=M249AE0398O1mM%3A&amp;vet=10ahUKEwi90aPq2aHoAhVyAhAIHYyRB3YQMwhAKAAwAA..i&amp;w=1280&amp;h=720&amp;bih=501&amp;biw=1366&amp;q=incredibox&amp;ved=0ahUKEwi90aPq2aHoAhVyAhAIHYyRB3YQMwhAKAAwAA&amp;iact=mrc&amp;ua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credib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credibox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Rozet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Smits</dc:creator>
  <cp:keywords/>
  <dc:description/>
  <cp:lastModifiedBy>Hamelink Annette</cp:lastModifiedBy>
  <cp:revision>2</cp:revision>
  <dcterms:created xsi:type="dcterms:W3CDTF">2020-03-17T14:26:00Z</dcterms:created>
  <dcterms:modified xsi:type="dcterms:W3CDTF">2020-03-17T14:26:00Z</dcterms:modified>
</cp:coreProperties>
</file>